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A3936" w14:textId="2E9D7D70" w:rsidR="00375AAF" w:rsidRDefault="00375AAF" w:rsidP="00375AAF">
      <w:pPr>
        <w:jc w:val="center"/>
        <w:rPr>
          <w:rFonts w:ascii="Arial" w:hAnsi="Arial"/>
          <w:b/>
          <w:color w:val="000090"/>
          <w:sz w:val="28"/>
          <w:szCs w:val="28"/>
        </w:rPr>
      </w:pPr>
      <w:r w:rsidRPr="00375AAF">
        <w:rPr>
          <w:rFonts w:ascii="Arial" w:hAnsi="Arial"/>
          <w:b/>
          <w:color w:val="000090"/>
          <w:sz w:val="28"/>
          <w:szCs w:val="28"/>
        </w:rPr>
        <w:t>Agenda</w:t>
      </w:r>
    </w:p>
    <w:p w14:paraId="2F310536" w14:textId="77777777" w:rsidR="00375AAF" w:rsidRDefault="00375AAF" w:rsidP="00375AAF">
      <w:pPr>
        <w:jc w:val="center"/>
        <w:rPr>
          <w:rFonts w:ascii="Arial" w:hAnsi="Arial"/>
          <w:b/>
          <w:color w:val="000090"/>
          <w:sz w:val="28"/>
          <w:szCs w:val="28"/>
        </w:rPr>
      </w:pPr>
    </w:p>
    <w:p w14:paraId="56342A9E" w14:textId="6E318884" w:rsidR="00375AAF" w:rsidRDefault="00375AAF" w:rsidP="00375AAF">
      <w:pPr>
        <w:jc w:val="center"/>
        <w:rPr>
          <w:rFonts w:ascii="Arial" w:hAnsi="Arial"/>
          <w:b/>
          <w:color w:val="000090"/>
          <w:sz w:val="28"/>
          <w:szCs w:val="28"/>
        </w:rPr>
      </w:pPr>
      <w:r w:rsidRPr="00375AAF">
        <w:rPr>
          <w:rFonts w:ascii="Arial" w:hAnsi="Arial"/>
          <w:b/>
          <w:color w:val="000090"/>
          <w:sz w:val="28"/>
          <w:szCs w:val="28"/>
        </w:rPr>
        <w:t>Capacity Development Workshop</w:t>
      </w:r>
    </w:p>
    <w:p w14:paraId="06A1B652" w14:textId="77777777" w:rsidR="00375AAF" w:rsidRPr="00375AAF" w:rsidRDefault="00375AAF" w:rsidP="00375AAF">
      <w:pPr>
        <w:jc w:val="center"/>
        <w:rPr>
          <w:rFonts w:ascii="Arial" w:hAnsi="Arial"/>
          <w:b/>
          <w:color w:val="000090"/>
          <w:sz w:val="28"/>
          <w:szCs w:val="28"/>
        </w:rPr>
      </w:pPr>
    </w:p>
    <w:p w14:paraId="156B7354" w14:textId="4E49543D" w:rsidR="00375AAF" w:rsidRPr="00375AAF" w:rsidRDefault="007A35CE" w:rsidP="00375AAF">
      <w:pPr>
        <w:jc w:val="center"/>
        <w:rPr>
          <w:rFonts w:ascii="Arial" w:hAnsi="Arial"/>
          <w:b/>
          <w:color w:val="000090"/>
          <w:sz w:val="28"/>
          <w:szCs w:val="28"/>
        </w:rPr>
      </w:pPr>
      <w:r>
        <w:rPr>
          <w:rFonts w:ascii="Arial" w:hAnsi="Arial"/>
          <w:b/>
          <w:color w:val="000090"/>
          <w:sz w:val="28"/>
          <w:szCs w:val="28"/>
        </w:rPr>
        <w:t>Date</w:t>
      </w:r>
    </w:p>
    <w:p w14:paraId="0F11AACE" w14:textId="77777777" w:rsidR="00375AAF" w:rsidRDefault="00375A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566"/>
      </w:tblGrid>
      <w:tr w:rsidR="00375AAF" w:rsidRPr="006B4A95" w14:paraId="139E6333" w14:textId="77777777" w:rsidTr="00656EF7">
        <w:tc>
          <w:tcPr>
            <w:tcW w:w="1145" w:type="pct"/>
            <w:shd w:val="clear" w:color="auto" w:fill="auto"/>
          </w:tcPr>
          <w:p w14:paraId="7AB50E0D" w14:textId="77777777" w:rsidR="00375AAF" w:rsidRPr="006B4A95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>Time</w:t>
            </w:r>
          </w:p>
          <w:p w14:paraId="0EE90123" w14:textId="77777777" w:rsidR="00375AAF" w:rsidRPr="006B4A95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</w:p>
        </w:tc>
        <w:tc>
          <w:tcPr>
            <w:tcW w:w="3855" w:type="pct"/>
            <w:shd w:val="clear" w:color="auto" w:fill="auto"/>
          </w:tcPr>
          <w:p w14:paraId="1BDD4B4C" w14:textId="77777777" w:rsidR="00375AAF" w:rsidRPr="006B4A95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>Topic</w:t>
            </w:r>
          </w:p>
        </w:tc>
      </w:tr>
      <w:tr w:rsidR="00375AAF" w:rsidRPr="006B4A95" w14:paraId="63D2B006" w14:textId="77777777" w:rsidTr="00656EF7">
        <w:tc>
          <w:tcPr>
            <w:tcW w:w="1145" w:type="pct"/>
            <w:shd w:val="clear" w:color="auto" w:fill="auto"/>
          </w:tcPr>
          <w:p w14:paraId="10EB28DD" w14:textId="51FFEF6E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  <w:r>
              <w:rPr>
                <w:rFonts w:ascii="Arial" w:hAnsi="Arial"/>
                <w:color w:val="000090"/>
                <w:sz w:val="24"/>
                <w:szCs w:val="24"/>
              </w:rPr>
              <w:t>0</w:t>
            </w:r>
            <w:r w:rsidRPr="006B4A95">
              <w:rPr>
                <w:rFonts w:ascii="Arial" w:hAnsi="Arial"/>
                <w:color w:val="000090"/>
                <w:sz w:val="24"/>
                <w:szCs w:val="24"/>
              </w:rPr>
              <w:t xml:space="preserve">8.00 – </w:t>
            </w:r>
            <w:r>
              <w:rPr>
                <w:rFonts w:ascii="Arial" w:hAnsi="Arial"/>
                <w:color w:val="000090"/>
                <w:sz w:val="24"/>
                <w:szCs w:val="24"/>
              </w:rPr>
              <w:t>0</w:t>
            </w:r>
            <w:r w:rsidRPr="006B4A95">
              <w:rPr>
                <w:rFonts w:ascii="Arial" w:hAnsi="Arial"/>
                <w:color w:val="000090"/>
                <w:sz w:val="24"/>
                <w:szCs w:val="24"/>
              </w:rPr>
              <w:t>8.30</w:t>
            </w:r>
          </w:p>
          <w:p w14:paraId="288B56FE" w14:textId="77777777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</w:p>
        </w:tc>
        <w:tc>
          <w:tcPr>
            <w:tcW w:w="3855" w:type="pct"/>
            <w:shd w:val="clear" w:color="auto" w:fill="auto"/>
          </w:tcPr>
          <w:p w14:paraId="0495044D" w14:textId="77777777" w:rsidR="00375AAF" w:rsidRPr="006B4A95" w:rsidRDefault="00375AAF" w:rsidP="00656EF7">
            <w:pPr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>Participant Arrival</w:t>
            </w:r>
          </w:p>
        </w:tc>
      </w:tr>
      <w:tr w:rsidR="00375AAF" w:rsidRPr="006B4A95" w14:paraId="4A611755" w14:textId="77777777" w:rsidTr="00656EF7">
        <w:tc>
          <w:tcPr>
            <w:tcW w:w="1145" w:type="pct"/>
            <w:shd w:val="clear" w:color="auto" w:fill="auto"/>
          </w:tcPr>
          <w:p w14:paraId="714DB93F" w14:textId="76D126E4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  <w:r>
              <w:rPr>
                <w:rFonts w:ascii="Arial" w:hAnsi="Arial"/>
                <w:color w:val="000090"/>
                <w:sz w:val="24"/>
                <w:szCs w:val="24"/>
              </w:rPr>
              <w:t>08.30 – 09.00</w:t>
            </w:r>
          </w:p>
          <w:p w14:paraId="4DC8898A" w14:textId="77777777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</w:p>
        </w:tc>
        <w:tc>
          <w:tcPr>
            <w:tcW w:w="3855" w:type="pct"/>
            <w:shd w:val="clear" w:color="auto" w:fill="auto"/>
          </w:tcPr>
          <w:p w14:paraId="21516374" w14:textId="064102D9" w:rsidR="00375AAF" w:rsidRPr="006B4A95" w:rsidRDefault="00375AAF" w:rsidP="00656EF7">
            <w:pPr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>Workshop Introduction</w:t>
            </w:r>
            <w:r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 – Capacity Development to date and the process for developing this CD Plan</w:t>
            </w:r>
          </w:p>
        </w:tc>
      </w:tr>
      <w:tr w:rsidR="00375AAF" w:rsidRPr="006B4A95" w14:paraId="005CE03E" w14:textId="77777777" w:rsidTr="00656EF7">
        <w:tc>
          <w:tcPr>
            <w:tcW w:w="1145" w:type="pct"/>
            <w:shd w:val="clear" w:color="auto" w:fill="auto"/>
          </w:tcPr>
          <w:p w14:paraId="1E76C8CB" w14:textId="21E436E4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  <w:r>
              <w:rPr>
                <w:rFonts w:ascii="Arial" w:hAnsi="Arial"/>
                <w:color w:val="000090"/>
                <w:sz w:val="24"/>
                <w:szCs w:val="24"/>
              </w:rPr>
              <w:t>09.00 – 09.3</w:t>
            </w:r>
            <w:r w:rsidRPr="006B4A95">
              <w:rPr>
                <w:rFonts w:ascii="Arial" w:hAnsi="Arial"/>
                <w:color w:val="000090"/>
                <w:sz w:val="24"/>
                <w:szCs w:val="24"/>
              </w:rPr>
              <w:t>0</w:t>
            </w:r>
          </w:p>
          <w:p w14:paraId="4E01C98B" w14:textId="77777777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</w:p>
        </w:tc>
        <w:tc>
          <w:tcPr>
            <w:tcW w:w="3855" w:type="pct"/>
            <w:shd w:val="clear" w:color="auto" w:fill="auto"/>
          </w:tcPr>
          <w:p w14:paraId="359DC35F" w14:textId="5BBA907A" w:rsidR="00375AAF" w:rsidRPr="006B4A95" w:rsidRDefault="00375AAF" w:rsidP="00656EF7">
            <w:pPr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>Capacity Development Areas</w:t>
            </w:r>
            <w:r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 for the CD Plan for the next 3 years</w:t>
            </w:r>
            <w:r w:rsidR="00656EF7"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 and Introduction to Group Work</w:t>
            </w:r>
          </w:p>
        </w:tc>
      </w:tr>
      <w:tr w:rsidR="00375AAF" w:rsidRPr="006B4A95" w14:paraId="723F475F" w14:textId="77777777" w:rsidTr="00375AAF">
        <w:tc>
          <w:tcPr>
            <w:tcW w:w="1145" w:type="pct"/>
            <w:tcBorders>
              <w:bottom w:val="single" w:sz="4" w:space="0" w:color="auto"/>
            </w:tcBorders>
            <w:shd w:val="clear" w:color="auto" w:fill="auto"/>
          </w:tcPr>
          <w:p w14:paraId="411815DC" w14:textId="50CDEB51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  <w:r>
              <w:rPr>
                <w:rFonts w:ascii="Arial" w:hAnsi="Arial"/>
                <w:color w:val="000090"/>
                <w:sz w:val="24"/>
                <w:szCs w:val="24"/>
              </w:rPr>
              <w:t>0</w:t>
            </w:r>
            <w:r w:rsidRPr="006B4A95">
              <w:rPr>
                <w:rFonts w:ascii="Arial" w:hAnsi="Arial"/>
                <w:color w:val="000090"/>
                <w:sz w:val="24"/>
                <w:szCs w:val="24"/>
              </w:rPr>
              <w:t xml:space="preserve">9.30 – 11.00 </w:t>
            </w:r>
          </w:p>
          <w:p w14:paraId="540B6C47" w14:textId="77777777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</w:p>
        </w:tc>
        <w:tc>
          <w:tcPr>
            <w:tcW w:w="3855" w:type="pct"/>
            <w:tcBorders>
              <w:bottom w:val="single" w:sz="4" w:space="0" w:color="auto"/>
            </w:tcBorders>
            <w:shd w:val="clear" w:color="auto" w:fill="auto"/>
          </w:tcPr>
          <w:p w14:paraId="5545CFBC" w14:textId="77777777" w:rsidR="00375AAF" w:rsidRPr="006B4A95" w:rsidRDefault="00375AAF" w:rsidP="00656EF7">
            <w:pPr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>Review of activities currently within the functional areas</w:t>
            </w:r>
          </w:p>
        </w:tc>
      </w:tr>
      <w:tr w:rsidR="00375AAF" w:rsidRPr="00375AAF" w14:paraId="1DDFE7A7" w14:textId="77777777" w:rsidTr="00375AAF">
        <w:tc>
          <w:tcPr>
            <w:tcW w:w="5000" w:type="pct"/>
            <w:gridSpan w:val="2"/>
            <w:shd w:val="clear" w:color="auto" w:fill="99CCFF"/>
          </w:tcPr>
          <w:p w14:paraId="1FB4E1C8" w14:textId="77777777" w:rsidR="00375AAF" w:rsidRPr="00375AAF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375AAF">
              <w:rPr>
                <w:rFonts w:ascii="Arial" w:hAnsi="Arial"/>
                <w:b/>
                <w:color w:val="000090"/>
                <w:sz w:val="24"/>
                <w:szCs w:val="24"/>
              </w:rPr>
              <w:t>11.00 – 11.30 COFFEE BREAK</w:t>
            </w:r>
          </w:p>
          <w:p w14:paraId="79466D66" w14:textId="77777777" w:rsidR="00375AAF" w:rsidRPr="00375AAF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</w:p>
        </w:tc>
      </w:tr>
      <w:tr w:rsidR="00375AAF" w:rsidRPr="006B4A95" w14:paraId="090C0EB9" w14:textId="77777777" w:rsidTr="00375AAF">
        <w:tc>
          <w:tcPr>
            <w:tcW w:w="1145" w:type="pct"/>
            <w:tcBorders>
              <w:bottom w:val="single" w:sz="4" w:space="0" w:color="auto"/>
            </w:tcBorders>
            <w:shd w:val="clear" w:color="auto" w:fill="auto"/>
          </w:tcPr>
          <w:p w14:paraId="11ED775B" w14:textId="77777777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color w:val="000090"/>
                <w:sz w:val="24"/>
                <w:szCs w:val="24"/>
              </w:rPr>
              <w:t>11.30 – 13.00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shd w:val="clear" w:color="auto" w:fill="auto"/>
          </w:tcPr>
          <w:p w14:paraId="5E088CBD" w14:textId="77777777" w:rsidR="00375AAF" w:rsidRPr="006B4A95" w:rsidRDefault="00375AAF" w:rsidP="00656EF7">
            <w:pPr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Detail on the activities to be carried out and who is responsible </w:t>
            </w:r>
          </w:p>
        </w:tc>
      </w:tr>
      <w:tr w:rsidR="00375AAF" w:rsidRPr="00375AAF" w14:paraId="582E0B0E" w14:textId="77777777" w:rsidTr="00375AAF">
        <w:tc>
          <w:tcPr>
            <w:tcW w:w="5000" w:type="pct"/>
            <w:gridSpan w:val="2"/>
            <w:shd w:val="clear" w:color="auto" w:fill="99CCFF"/>
          </w:tcPr>
          <w:p w14:paraId="7610C2D0" w14:textId="77777777" w:rsidR="00375AAF" w:rsidRPr="00375AAF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375AAF">
              <w:rPr>
                <w:rFonts w:ascii="Arial" w:hAnsi="Arial"/>
                <w:b/>
                <w:color w:val="000090"/>
                <w:sz w:val="24"/>
                <w:szCs w:val="24"/>
              </w:rPr>
              <w:t>13.00 – 14.00 LUNCH BREAK</w:t>
            </w:r>
          </w:p>
          <w:p w14:paraId="7C0EA071" w14:textId="77777777" w:rsidR="00375AAF" w:rsidRPr="00375AAF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</w:p>
        </w:tc>
      </w:tr>
      <w:tr w:rsidR="00375AAF" w:rsidRPr="006B4A95" w14:paraId="56D4DD0B" w14:textId="77777777" w:rsidTr="00375AAF">
        <w:tc>
          <w:tcPr>
            <w:tcW w:w="1145" w:type="pct"/>
            <w:tcBorders>
              <w:bottom w:val="single" w:sz="4" w:space="0" w:color="auto"/>
            </w:tcBorders>
            <w:shd w:val="clear" w:color="auto" w:fill="auto"/>
          </w:tcPr>
          <w:p w14:paraId="796B0999" w14:textId="77777777" w:rsidR="00375AAF" w:rsidRPr="006B4A95" w:rsidRDefault="00375AAF" w:rsidP="00656EF7">
            <w:pPr>
              <w:rPr>
                <w:rFonts w:ascii="Arial" w:hAnsi="Arial"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color w:val="000090"/>
                <w:sz w:val="24"/>
                <w:szCs w:val="24"/>
              </w:rPr>
              <w:t xml:space="preserve">14.00 – 15.30 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shd w:val="clear" w:color="auto" w:fill="auto"/>
          </w:tcPr>
          <w:p w14:paraId="1A5C39E8" w14:textId="77777777" w:rsidR="00375AAF" w:rsidRPr="006B4A95" w:rsidRDefault="00375AAF" w:rsidP="00656EF7">
            <w:pPr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>Group Feedback on above two sessions</w:t>
            </w:r>
          </w:p>
          <w:p w14:paraId="5F262E8E" w14:textId="77777777" w:rsidR="00375AAF" w:rsidRPr="006B4A95" w:rsidRDefault="00375AAF" w:rsidP="00656EF7">
            <w:pPr>
              <w:rPr>
                <w:rFonts w:ascii="Arial" w:hAnsi="Arial"/>
                <w:b/>
                <w:color w:val="000090"/>
                <w:sz w:val="24"/>
                <w:szCs w:val="24"/>
              </w:rPr>
            </w:pPr>
          </w:p>
        </w:tc>
      </w:tr>
      <w:tr w:rsidR="00375AAF" w:rsidRPr="00375AAF" w14:paraId="72D517EF" w14:textId="77777777" w:rsidTr="00375AA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30D892" w14:textId="77777777" w:rsidR="00375AAF" w:rsidRPr="00375AAF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375AAF">
              <w:rPr>
                <w:rFonts w:ascii="Arial" w:hAnsi="Arial"/>
                <w:b/>
                <w:color w:val="000090"/>
                <w:sz w:val="24"/>
                <w:szCs w:val="24"/>
              </w:rPr>
              <w:t>15.30 – 15.45 TEA BREAK</w:t>
            </w:r>
          </w:p>
          <w:p w14:paraId="4FF13041" w14:textId="77777777" w:rsidR="00375AAF" w:rsidRPr="00375AAF" w:rsidRDefault="00375AAF" w:rsidP="00656EF7">
            <w:pPr>
              <w:jc w:val="center"/>
              <w:rPr>
                <w:rFonts w:ascii="Arial" w:hAnsi="Arial"/>
                <w:b/>
                <w:color w:val="00009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565"/>
      </w:tblGrid>
      <w:tr w:rsidR="00375AAF" w14:paraId="77EBB91D" w14:textId="77777777" w:rsidTr="00375AAF">
        <w:tc>
          <w:tcPr>
            <w:tcW w:w="1951" w:type="dxa"/>
          </w:tcPr>
          <w:p w14:paraId="137A2989" w14:textId="23DEA372" w:rsidR="00375AAF" w:rsidRDefault="00375AAF">
            <w:r w:rsidRPr="006B4A95">
              <w:rPr>
                <w:rFonts w:ascii="Arial" w:hAnsi="Arial"/>
                <w:color w:val="000090"/>
                <w:sz w:val="24"/>
                <w:szCs w:val="24"/>
              </w:rPr>
              <w:t xml:space="preserve">15.45 – 17.00 </w:t>
            </w:r>
          </w:p>
        </w:tc>
        <w:tc>
          <w:tcPr>
            <w:tcW w:w="6565" w:type="dxa"/>
          </w:tcPr>
          <w:p w14:paraId="509825B7" w14:textId="487B87F0" w:rsidR="00375AAF" w:rsidRPr="00BD01BC" w:rsidRDefault="00375AAF" w:rsidP="00BD01BC">
            <w:pPr>
              <w:rPr>
                <w:rFonts w:ascii="Arial" w:hAnsi="Arial"/>
                <w:b/>
                <w:color w:val="000090"/>
                <w:sz w:val="24"/>
                <w:szCs w:val="24"/>
              </w:rPr>
            </w:pP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Identify </w:t>
            </w:r>
            <w:r w:rsidR="00BD01BC">
              <w:rPr>
                <w:rFonts w:ascii="Arial" w:hAnsi="Arial"/>
                <w:b/>
                <w:color w:val="000090"/>
                <w:sz w:val="24"/>
                <w:szCs w:val="24"/>
              </w:rPr>
              <w:t>indicators;</w:t>
            </w:r>
            <w:r w:rsidR="007A35CE"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 </w:t>
            </w:r>
            <w:r w:rsidR="00BD01BC">
              <w:rPr>
                <w:rFonts w:ascii="Arial" w:hAnsi="Arial"/>
                <w:b/>
                <w:color w:val="000090"/>
                <w:sz w:val="24"/>
                <w:szCs w:val="24"/>
              </w:rPr>
              <w:t>agree priority a</w:t>
            </w:r>
            <w:bookmarkStart w:id="0" w:name="_GoBack"/>
            <w:bookmarkEnd w:id="0"/>
            <w:r w:rsidR="00BD01BC" w:rsidRPr="00BD01BC"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ctions; allocate </w:t>
            </w:r>
            <w:r w:rsidR="00BD01BC" w:rsidRPr="00BD01BC">
              <w:rPr>
                <w:rFonts w:ascii="Arial" w:hAnsi="Arial"/>
                <w:b/>
                <w:color w:val="000090"/>
                <w:sz w:val="24"/>
                <w:szCs w:val="24"/>
              </w:rPr>
              <w:t>responsibilities for actions and timeline</w:t>
            </w:r>
            <w:r w:rsidR="00BD01BC" w:rsidRPr="00BD01BC">
              <w:rPr>
                <w:rFonts w:ascii="Arial" w:hAnsi="Arial"/>
                <w:b/>
                <w:color w:val="000090"/>
                <w:sz w:val="24"/>
                <w:szCs w:val="24"/>
              </w:rPr>
              <w:t>s; agree on</w:t>
            </w:r>
            <w:r w:rsidR="00BD01BC" w:rsidRPr="00BD01BC"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 </w:t>
            </w:r>
            <w:r w:rsidRPr="006B4A95">
              <w:rPr>
                <w:rFonts w:ascii="Arial" w:hAnsi="Arial"/>
                <w:b/>
                <w:color w:val="000090"/>
                <w:sz w:val="24"/>
                <w:szCs w:val="24"/>
              </w:rPr>
              <w:t xml:space="preserve">transition milestones </w:t>
            </w:r>
            <w:r w:rsidR="007A35CE">
              <w:rPr>
                <w:rFonts w:ascii="Arial" w:hAnsi="Arial"/>
                <w:b/>
                <w:color w:val="000090"/>
                <w:sz w:val="24"/>
                <w:szCs w:val="24"/>
              </w:rPr>
              <w:t>if required</w:t>
            </w:r>
          </w:p>
        </w:tc>
      </w:tr>
      <w:tr w:rsidR="00375AAF" w14:paraId="391FCA14" w14:textId="77777777" w:rsidTr="00375AAF">
        <w:tc>
          <w:tcPr>
            <w:tcW w:w="1951" w:type="dxa"/>
          </w:tcPr>
          <w:p w14:paraId="09AC38A6" w14:textId="77777777" w:rsidR="00375AAF" w:rsidRDefault="00375AAF" w:rsidP="00375AAF">
            <w:pPr>
              <w:rPr>
                <w:rFonts w:ascii="Arial" w:hAnsi="Arial"/>
                <w:color w:val="000090"/>
                <w:sz w:val="24"/>
                <w:szCs w:val="24"/>
              </w:rPr>
            </w:pPr>
            <w:r w:rsidRPr="00375AAF">
              <w:rPr>
                <w:rFonts w:ascii="Arial" w:hAnsi="Arial"/>
                <w:color w:val="000090"/>
                <w:sz w:val="24"/>
                <w:szCs w:val="24"/>
              </w:rPr>
              <w:t>17.00-17.15</w:t>
            </w:r>
          </w:p>
          <w:p w14:paraId="14C324D0" w14:textId="77777777" w:rsidR="00375AAF" w:rsidRDefault="00375AAF"/>
        </w:tc>
        <w:tc>
          <w:tcPr>
            <w:tcW w:w="6565" w:type="dxa"/>
          </w:tcPr>
          <w:p w14:paraId="1D67FB48" w14:textId="14130839" w:rsidR="00375AAF" w:rsidRDefault="00375AAF">
            <w:r w:rsidRPr="00375AAF">
              <w:rPr>
                <w:rFonts w:ascii="Arial" w:hAnsi="Arial"/>
                <w:b/>
                <w:color w:val="000090"/>
                <w:sz w:val="24"/>
                <w:szCs w:val="24"/>
              </w:rPr>
              <w:t>Next Steps</w:t>
            </w:r>
          </w:p>
        </w:tc>
      </w:tr>
    </w:tbl>
    <w:p w14:paraId="33D260AD" w14:textId="77777777" w:rsidR="00375AAF" w:rsidRDefault="00375AAF"/>
    <w:sectPr w:rsidR="00375AAF" w:rsidSect="006B4A9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95"/>
    <w:rsid w:val="00375AAF"/>
    <w:rsid w:val="00656EF7"/>
    <w:rsid w:val="006B4A95"/>
    <w:rsid w:val="007A35CE"/>
    <w:rsid w:val="0086481A"/>
    <w:rsid w:val="00BD01BC"/>
    <w:rsid w:val="00D24771"/>
    <w:rsid w:val="00E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7B68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9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9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Macintosh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Springett</dc:creator>
  <cp:keywords/>
  <dc:description/>
  <cp:lastModifiedBy>Sarah Springett</cp:lastModifiedBy>
  <cp:revision>3</cp:revision>
  <dcterms:created xsi:type="dcterms:W3CDTF">2015-11-26T13:57:00Z</dcterms:created>
  <dcterms:modified xsi:type="dcterms:W3CDTF">2015-12-24T09:50:00Z</dcterms:modified>
</cp:coreProperties>
</file>